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BA1" w:rsidRDefault="00D00BA1">
      <w:pPr>
        <w:spacing w:after="0"/>
        <w:jc w:val="center"/>
        <w:rPr>
          <w:rFonts w:ascii="Calibri" w:eastAsia="Calibri" w:hAnsi="Calibri" w:cs="Times New Roman"/>
          <w:b/>
          <w:color w:val="1F497D"/>
          <w:sz w:val="48"/>
          <w:szCs w:val="48"/>
        </w:rPr>
      </w:pPr>
    </w:p>
    <w:p w:rsidR="00D00BA1" w:rsidRPr="001B4EE3" w:rsidRDefault="00E63F61">
      <w:pPr>
        <w:spacing w:after="0"/>
        <w:jc w:val="center"/>
        <w:rPr>
          <w:rFonts w:ascii="Calibri" w:eastAsia="Calibri" w:hAnsi="Calibri" w:cs="Times New Roman"/>
          <w:b/>
          <w:color w:val="1F497D" w:themeColor="text2"/>
          <w:sz w:val="48"/>
          <w:szCs w:val="48"/>
        </w:rPr>
      </w:pPr>
      <w:r>
        <w:rPr>
          <w:rFonts w:eastAsia="Calibri" w:cs="Times New Roman"/>
          <w:b/>
          <w:color w:val="1F497D" w:themeColor="text2"/>
          <w:sz w:val="48"/>
          <w:szCs w:val="48"/>
        </w:rPr>
        <w:t>März</w:t>
      </w:r>
      <w:r w:rsidR="000447C3" w:rsidRPr="001B4EE3">
        <w:rPr>
          <w:rFonts w:eastAsia="Calibri" w:cs="Times New Roman"/>
          <w:b/>
          <w:color w:val="1F497D" w:themeColor="text2"/>
          <w:sz w:val="48"/>
          <w:szCs w:val="48"/>
        </w:rPr>
        <w:t xml:space="preserve"> 2020</w:t>
      </w:r>
    </w:p>
    <w:p w:rsidR="003712E1" w:rsidRPr="00E63F61" w:rsidRDefault="00B667BA" w:rsidP="00E63F61">
      <w:pPr>
        <w:spacing w:after="0" w:line="240" w:lineRule="auto"/>
        <w:jc w:val="center"/>
        <w:rPr>
          <w:rFonts w:eastAsia="Calibri" w:cs="Times New Roman"/>
          <w:b/>
          <w:sz w:val="36"/>
          <w:szCs w:val="36"/>
        </w:rPr>
      </w:pPr>
      <w:r>
        <w:rPr>
          <w:rFonts w:eastAsia="Calibri" w:cs="Times New Roman"/>
          <w:b/>
          <w:sz w:val="36"/>
          <w:szCs w:val="36"/>
        </w:rPr>
        <w:t>Mo. – Do. 18:30 – 20:00 Uhr</w:t>
      </w:r>
    </w:p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7"/>
        <w:gridCol w:w="1138"/>
        <w:gridCol w:w="5827"/>
        <w:gridCol w:w="2416"/>
      </w:tblGrid>
      <w:tr w:rsidR="00D00BA1" w:rsidTr="000447C3">
        <w:trPr>
          <w:trHeight w:val="27"/>
        </w:trPr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BA1" w:rsidRDefault="00B667B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>
              <w:rPr>
                <w:rFonts w:eastAsia="Calibri" w:cs="Times New Roman"/>
                <w:b/>
                <w:sz w:val="32"/>
                <w:szCs w:val="32"/>
              </w:rPr>
              <w:t>Datum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BA1" w:rsidRDefault="00B667B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>
              <w:rPr>
                <w:rFonts w:eastAsia="Calibri" w:cs="Times New Roman"/>
                <w:b/>
                <w:sz w:val="32"/>
                <w:szCs w:val="32"/>
              </w:rPr>
              <w:t>Thema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BA1" w:rsidRDefault="00B667B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>
              <w:rPr>
                <w:rFonts w:eastAsia="Calibri" w:cs="Times New Roman"/>
                <w:b/>
                <w:sz w:val="32"/>
                <w:szCs w:val="32"/>
              </w:rPr>
              <w:t>Thema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BA1" w:rsidRDefault="00B667B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>
              <w:rPr>
                <w:rFonts w:eastAsia="Calibri" w:cs="Times New Roman"/>
                <w:b/>
                <w:sz w:val="32"/>
                <w:szCs w:val="32"/>
              </w:rPr>
              <w:t>Fahrlehrer*</w:t>
            </w:r>
          </w:p>
        </w:tc>
      </w:tr>
      <w:tr w:rsidR="00E63F61" w:rsidTr="000447C3">
        <w:trPr>
          <w:trHeight w:val="390"/>
        </w:trPr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F61" w:rsidRDefault="00E63F61" w:rsidP="0093450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02.03.</w:t>
            </w:r>
          </w:p>
          <w:p w:rsidR="00E63F61" w:rsidRDefault="00E63F61" w:rsidP="0093450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Mo.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F61" w:rsidRDefault="00E63F61" w:rsidP="00FE4F8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F61" w:rsidRDefault="00E63F61" w:rsidP="00FE4F82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Teilnehmer im Straßenverkehr, Besonderheiten und Verhalten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F61" w:rsidRDefault="00E63F61" w:rsidP="0093450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Johann Wedel</w:t>
            </w:r>
          </w:p>
        </w:tc>
      </w:tr>
      <w:tr w:rsidR="00E63F61" w:rsidTr="000447C3">
        <w:trPr>
          <w:trHeight w:val="264"/>
        </w:trPr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F61" w:rsidRDefault="00E63F61" w:rsidP="0093450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03.03.</w:t>
            </w:r>
          </w:p>
          <w:p w:rsidR="00E63F61" w:rsidRDefault="00E63F61" w:rsidP="0093450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Di.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F61" w:rsidRDefault="00E63F61" w:rsidP="00FE4F8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F61" w:rsidRDefault="00E63F61" w:rsidP="00FE4F82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Geschwindigkeit, Abstand und umweltschonende Fahrweise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F61" w:rsidRDefault="00E63F61" w:rsidP="0093450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Johann Wedel</w:t>
            </w:r>
          </w:p>
        </w:tc>
      </w:tr>
      <w:tr w:rsidR="00E63F61" w:rsidTr="000447C3">
        <w:trPr>
          <w:trHeight w:val="258"/>
        </w:trPr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F61" w:rsidRDefault="00E63F61" w:rsidP="0093450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04.03.</w:t>
            </w:r>
          </w:p>
          <w:p w:rsidR="00E63F61" w:rsidRDefault="00E63F61" w:rsidP="0093450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Mi.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F61" w:rsidRDefault="00E63F61" w:rsidP="00FE4F8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F61" w:rsidRDefault="00E63F61" w:rsidP="00FE4F82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Verkehrsbeobachtung und Verkehrsverhalten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F61" w:rsidRDefault="00E63F61" w:rsidP="00934507">
            <w:pPr>
              <w:jc w:val="center"/>
            </w:pPr>
            <w:r>
              <w:rPr>
                <w:rFonts w:eastAsia="Calibri" w:cs="Times New Roman"/>
                <w:sz w:val="28"/>
                <w:szCs w:val="28"/>
              </w:rPr>
              <w:t xml:space="preserve">Paul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Prais</w:t>
            </w:r>
            <w:proofErr w:type="spellEnd"/>
          </w:p>
        </w:tc>
      </w:tr>
      <w:tr w:rsidR="00E63F61" w:rsidTr="000447C3">
        <w:trPr>
          <w:trHeight w:val="258"/>
        </w:trPr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F61" w:rsidRDefault="00E63F61" w:rsidP="0093450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05.03.</w:t>
            </w:r>
          </w:p>
          <w:p w:rsidR="00E63F61" w:rsidRDefault="00E63F61" w:rsidP="0093450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Do.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F61" w:rsidRDefault="00E63F61" w:rsidP="00FE4F8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F61" w:rsidRDefault="00E63F61" w:rsidP="00FE4F82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Ruhender Verkehr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F61" w:rsidRDefault="00E63F61" w:rsidP="00934507">
            <w:pPr>
              <w:jc w:val="center"/>
            </w:pPr>
            <w:r>
              <w:rPr>
                <w:rFonts w:eastAsia="Calibri" w:cs="Times New Roman"/>
                <w:sz w:val="28"/>
                <w:szCs w:val="28"/>
              </w:rPr>
              <w:t>Julien Meyer</w:t>
            </w:r>
          </w:p>
        </w:tc>
      </w:tr>
      <w:tr w:rsidR="00E63F61" w:rsidTr="000447C3">
        <w:trPr>
          <w:trHeight w:val="258"/>
        </w:trPr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F61" w:rsidRDefault="00E63F61" w:rsidP="0093450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09.03.</w:t>
            </w:r>
          </w:p>
          <w:p w:rsidR="00E63F61" w:rsidRDefault="00E63F61" w:rsidP="0093450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Mo.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F61" w:rsidRDefault="00E63F61" w:rsidP="00FE4F8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F61" w:rsidRDefault="00E63F61" w:rsidP="00FE4F82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Verhalten in besonderen Situationen, Folgen von Verstößen gegen Verkehrsvorschriften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F61" w:rsidRDefault="00E63F61" w:rsidP="0093450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Johann Wedel</w:t>
            </w:r>
          </w:p>
        </w:tc>
      </w:tr>
      <w:tr w:rsidR="00E63F61" w:rsidTr="000447C3">
        <w:trPr>
          <w:trHeight w:val="258"/>
        </w:trPr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F61" w:rsidRDefault="00E63F61" w:rsidP="0093450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10.03.</w:t>
            </w:r>
          </w:p>
          <w:p w:rsidR="00E63F61" w:rsidRDefault="00E63F61" w:rsidP="0093450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Di.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F61" w:rsidRDefault="00E63F61" w:rsidP="00FE4F8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F61" w:rsidRDefault="00E63F61" w:rsidP="00FE4F82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Sicherheit durch Weiterlernen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F61" w:rsidRDefault="00E63F61" w:rsidP="0093450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Johann Wedel</w:t>
            </w:r>
          </w:p>
        </w:tc>
      </w:tr>
      <w:tr w:rsidR="00E63F61" w:rsidTr="000447C3">
        <w:trPr>
          <w:trHeight w:val="264"/>
        </w:trPr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F61" w:rsidRDefault="00E63F61" w:rsidP="0093450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11.03.</w:t>
            </w:r>
          </w:p>
          <w:p w:rsidR="00E63F61" w:rsidRDefault="00E63F61" w:rsidP="0093450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Mi.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F61" w:rsidRDefault="00E63F61" w:rsidP="00FE4F8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F61" w:rsidRDefault="00E63F61" w:rsidP="00FE4F82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Technische Bedingungen, Personen- und Güterförderung, umweltbewusster Umgang mit Kraftfahrzeugen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F61" w:rsidRDefault="00E63F61" w:rsidP="00934507">
            <w:pPr>
              <w:jc w:val="center"/>
            </w:pPr>
            <w:r>
              <w:rPr>
                <w:rFonts w:eastAsia="Calibri" w:cs="Times New Roman"/>
                <w:sz w:val="28"/>
                <w:szCs w:val="28"/>
              </w:rPr>
              <w:t xml:space="preserve">Paul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Prais</w:t>
            </w:r>
            <w:proofErr w:type="spellEnd"/>
          </w:p>
        </w:tc>
      </w:tr>
      <w:tr w:rsidR="00E63F61" w:rsidTr="000447C3">
        <w:trPr>
          <w:trHeight w:val="258"/>
        </w:trPr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F61" w:rsidRDefault="00E63F61" w:rsidP="0093450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12.03.</w:t>
            </w:r>
          </w:p>
          <w:p w:rsidR="00E63F61" w:rsidRDefault="00E63F61" w:rsidP="0093450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Do.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F61" w:rsidRDefault="00E63F61" w:rsidP="00FE4F8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F61" w:rsidRDefault="00E63F61" w:rsidP="00FE4F82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Fahren mit Solokraftfahrzeugen und Zügen</w:t>
            </w:r>
          </w:p>
          <w:p w:rsidR="00E63F61" w:rsidRDefault="00E63F61" w:rsidP="00FE4F82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F61" w:rsidRDefault="00E63F61" w:rsidP="0093450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Julien Meyer</w:t>
            </w:r>
          </w:p>
        </w:tc>
      </w:tr>
      <w:tr w:rsidR="00E63F61" w:rsidTr="000447C3">
        <w:trPr>
          <w:trHeight w:val="258"/>
        </w:trPr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F61" w:rsidRDefault="00E63F61" w:rsidP="0093450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16.03.</w:t>
            </w:r>
          </w:p>
          <w:p w:rsidR="00E63F61" w:rsidRDefault="00E63F61" w:rsidP="0093450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Mo.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F61" w:rsidRDefault="00E63F61" w:rsidP="00FE4F8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F61" w:rsidRDefault="00E63F61" w:rsidP="00FE4F82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Persönliche Voraussetzungen</w:t>
            </w:r>
          </w:p>
          <w:p w:rsidR="00E63F61" w:rsidRDefault="00E63F61" w:rsidP="00FE4F82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F61" w:rsidRDefault="00E63F61" w:rsidP="0093450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Johann Wedel</w:t>
            </w:r>
          </w:p>
        </w:tc>
      </w:tr>
      <w:tr w:rsidR="00E63F61" w:rsidTr="000447C3">
        <w:trPr>
          <w:trHeight w:val="258"/>
        </w:trPr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F61" w:rsidRDefault="00E63F61" w:rsidP="0093450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17.03.</w:t>
            </w:r>
          </w:p>
          <w:p w:rsidR="00E63F61" w:rsidRDefault="00E63F61" w:rsidP="0093450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Di.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F61" w:rsidRDefault="00E63F61" w:rsidP="00FE4F8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F61" w:rsidRDefault="00E63F61" w:rsidP="00FE4F82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Risikofaktor Mensch</w:t>
            </w:r>
          </w:p>
          <w:p w:rsidR="00E63F61" w:rsidRDefault="00E63F61" w:rsidP="00FE4F82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F61" w:rsidRDefault="00E63F61" w:rsidP="0093450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Johann Wedel</w:t>
            </w:r>
          </w:p>
        </w:tc>
      </w:tr>
      <w:tr w:rsidR="00E63F61" w:rsidTr="000447C3">
        <w:trPr>
          <w:trHeight w:val="264"/>
        </w:trPr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F61" w:rsidRDefault="00E63F61" w:rsidP="0093450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18.03.</w:t>
            </w:r>
          </w:p>
          <w:p w:rsidR="00E63F61" w:rsidRDefault="00E63F61" w:rsidP="0093450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Mi.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F61" w:rsidRDefault="00E63F61" w:rsidP="00FE4F8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F61" w:rsidRDefault="00E63F61" w:rsidP="00FE4F82">
            <w:pPr>
              <w:spacing w:after="0" w:line="100" w:lineRule="atLeast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Rechtliche Rahmenbedingungen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F61" w:rsidRDefault="00E63F61" w:rsidP="00934507">
            <w:pPr>
              <w:jc w:val="center"/>
            </w:pPr>
            <w:r>
              <w:rPr>
                <w:rFonts w:eastAsia="Calibri" w:cs="Times New Roman"/>
                <w:sz w:val="28"/>
                <w:szCs w:val="28"/>
              </w:rPr>
              <w:t xml:space="preserve">Paul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Prais</w:t>
            </w:r>
            <w:proofErr w:type="spellEnd"/>
          </w:p>
        </w:tc>
      </w:tr>
      <w:tr w:rsidR="00E63F61" w:rsidTr="000447C3">
        <w:trPr>
          <w:trHeight w:val="258"/>
        </w:trPr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F61" w:rsidRDefault="00E63F61" w:rsidP="0093450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19.03.</w:t>
            </w:r>
          </w:p>
          <w:p w:rsidR="00E63F61" w:rsidRDefault="00E63F61" w:rsidP="0093450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Do.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F61" w:rsidRDefault="00E63F61" w:rsidP="00FE4F8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F61" w:rsidRDefault="00E63F61" w:rsidP="00FE4F82">
            <w:pPr>
              <w:spacing w:after="0" w:line="100" w:lineRule="atLeast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Straßenverkehrssystem und seine Nutzung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F61" w:rsidRDefault="00E63F61" w:rsidP="00934507">
            <w:pPr>
              <w:jc w:val="center"/>
            </w:pPr>
            <w:r>
              <w:rPr>
                <w:rFonts w:eastAsia="Calibri" w:cs="Times New Roman"/>
                <w:sz w:val="28"/>
                <w:szCs w:val="28"/>
              </w:rPr>
              <w:t>Julien Meyer</w:t>
            </w:r>
          </w:p>
        </w:tc>
      </w:tr>
      <w:tr w:rsidR="00E63F61" w:rsidTr="000447C3">
        <w:trPr>
          <w:trHeight w:val="258"/>
        </w:trPr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F61" w:rsidRDefault="00E63F61" w:rsidP="0093450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23.03.</w:t>
            </w:r>
          </w:p>
          <w:p w:rsidR="00E63F61" w:rsidRDefault="00E63F61" w:rsidP="0093450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Mo.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F61" w:rsidRDefault="00E63F61" w:rsidP="00FE4F8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F61" w:rsidRDefault="00E63F61" w:rsidP="00FE4F82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Vorfahrt und Verkehrsregelungen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F61" w:rsidRDefault="00E63F61" w:rsidP="0093450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Johann Wedel</w:t>
            </w:r>
          </w:p>
        </w:tc>
      </w:tr>
      <w:tr w:rsidR="00E63F61" w:rsidTr="000447C3">
        <w:trPr>
          <w:trHeight w:val="258"/>
        </w:trPr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F61" w:rsidRDefault="00E63F61" w:rsidP="0093450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24.03.</w:t>
            </w:r>
          </w:p>
          <w:p w:rsidR="00E63F61" w:rsidRDefault="00E63F61" w:rsidP="0093450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Di.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F61" w:rsidRDefault="00E63F61" w:rsidP="00FE4F8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F61" w:rsidRDefault="00E63F61" w:rsidP="00FE4F82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Verkehrszeichen und Verkehrseinrichtungen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F61" w:rsidRDefault="00E63F61" w:rsidP="0093450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Johann Wedel</w:t>
            </w:r>
          </w:p>
        </w:tc>
      </w:tr>
      <w:tr w:rsidR="00E63F61" w:rsidTr="000447C3">
        <w:trPr>
          <w:trHeight w:val="258"/>
        </w:trPr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F61" w:rsidRDefault="00E63F61" w:rsidP="00934507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25.03.</w:t>
            </w:r>
          </w:p>
          <w:p w:rsidR="00E63F61" w:rsidRDefault="00E63F61" w:rsidP="00934507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Mi.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F61" w:rsidRDefault="00E63F61" w:rsidP="00FE4F8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F61" w:rsidRDefault="00E63F61" w:rsidP="00FE4F82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Teilnehmer im Straßenverkehr, Besonderheiten und Verhalten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F61" w:rsidRDefault="00E63F61" w:rsidP="00934507">
            <w:pPr>
              <w:jc w:val="center"/>
            </w:pPr>
            <w:r>
              <w:rPr>
                <w:rFonts w:eastAsia="Calibri" w:cs="Times New Roman"/>
                <w:sz w:val="28"/>
                <w:szCs w:val="28"/>
              </w:rPr>
              <w:t xml:space="preserve">Paul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Prais</w:t>
            </w:r>
            <w:proofErr w:type="spellEnd"/>
          </w:p>
        </w:tc>
      </w:tr>
      <w:tr w:rsidR="00E63F61" w:rsidTr="000447C3">
        <w:trPr>
          <w:trHeight w:val="258"/>
        </w:trPr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F61" w:rsidRDefault="00E63F61" w:rsidP="00934507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26.03.</w:t>
            </w:r>
          </w:p>
          <w:p w:rsidR="00E63F61" w:rsidRDefault="00E63F61" w:rsidP="00934507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Do.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F61" w:rsidRDefault="00E63F61" w:rsidP="00FE4F8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F61" w:rsidRDefault="00E63F61" w:rsidP="00FE4F82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Geschwindigkeit, Abstand und umweltschonende Fahrweise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F61" w:rsidRDefault="00E63F61" w:rsidP="0093450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Julien Meyer</w:t>
            </w:r>
          </w:p>
        </w:tc>
      </w:tr>
      <w:tr w:rsidR="00E63F61" w:rsidTr="000447C3">
        <w:trPr>
          <w:trHeight w:val="258"/>
        </w:trPr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F61" w:rsidRDefault="00E63F61" w:rsidP="00934507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30.03.</w:t>
            </w:r>
          </w:p>
          <w:p w:rsidR="00E63F61" w:rsidRDefault="00E63F61" w:rsidP="00934507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Mo.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F61" w:rsidRDefault="00E63F61" w:rsidP="00FE4F8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F61" w:rsidRDefault="00E63F61" w:rsidP="00FE4F82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Verkehrsbeobachtung und Verkehrsverhalten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F61" w:rsidRDefault="00E63F61" w:rsidP="00934507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Johann Wedel</w:t>
            </w:r>
          </w:p>
        </w:tc>
      </w:tr>
      <w:tr w:rsidR="00E63F61" w:rsidTr="000447C3">
        <w:trPr>
          <w:trHeight w:val="258"/>
        </w:trPr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F61" w:rsidRDefault="00E63F61" w:rsidP="00934507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31.03.</w:t>
            </w:r>
          </w:p>
          <w:p w:rsidR="00E63F61" w:rsidRDefault="00E63F61" w:rsidP="00E63F61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Di.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F61" w:rsidRDefault="00E63F61" w:rsidP="00FE4F8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F61" w:rsidRDefault="00E63F61" w:rsidP="00FE4F82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Ruhender Verkehr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F61" w:rsidRDefault="00E63F61" w:rsidP="00934507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Johann Wedel</w:t>
            </w:r>
            <w:bookmarkStart w:id="0" w:name="_GoBack"/>
            <w:bookmarkEnd w:id="0"/>
          </w:p>
        </w:tc>
      </w:tr>
    </w:tbl>
    <w:p w:rsidR="00D00BA1" w:rsidRDefault="00D00BA1"/>
    <w:sectPr w:rsidR="00D00BA1">
      <w:footerReference w:type="default" r:id="rId8"/>
      <w:pgSz w:w="11906" w:h="16838"/>
      <w:pgMar w:top="142" w:right="851" w:bottom="1276" w:left="425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71F" w:rsidRDefault="009A271F">
      <w:pPr>
        <w:spacing w:after="0" w:line="240" w:lineRule="auto"/>
      </w:pPr>
      <w:r>
        <w:separator/>
      </w:r>
    </w:p>
  </w:endnote>
  <w:endnote w:type="continuationSeparator" w:id="0">
    <w:p w:rsidR="009A271F" w:rsidRDefault="009A2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BA1" w:rsidRDefault="00B667BA">
    <w:pPr>
      <w:tabs>
        <w:tab w:val="left" w:pos="7926"/>
      </w:tabs>
      <w:spacing w:before="240" w:after="0"/>
      <w:rPr>
        <w:b/>
        <w:sz w:val="28"/>
        <w:szCs w:val="28"/>
      </w:rPr>
    </w:pPr>
    <w:r>
      <w:rPr>
        <w:b/>
        <w:sz w:val="28"/>
        <w:szCs w:val="28"/>
      </w:rPr>
      <w:t xml:space="preserve">* </w:t>
    </w:r>
    <w:r>
      <w:rPr>
        <w:sz w:val="28"/>
        <w:szCs w:val="28"/>
      </w:rPr>
      <w:t>Änderungen vorbehalten</w:t>
    </w:r>
    <w:r>
      <w:rPr>
        <w:sz w:val="28"/>
        <w:szCs w:val="28"/>
      </w:rPr>
      <w:tab/>
    </w:r>
  </w:p>
  <w:p w:rsidR="00D00BA1" w:rsidRDefault="00D00BA1">
    <w:pPr>
      <w:pStyle w:val="Fuzeile"/>
    </w:pPr>
  </w:p>
  <w:p w:rsidR="00D00BA1" w:rsidRDefault="00D00BA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71F" w:rsidRDefault="009A271F">
      <w:pPr>
        <w:spacing w:after="0" w:line="240" w:lineRule="auto"/>
      </w:pPr>
      <w:r>
        <w:separator/>
      </w:r>
    </w:p>
  </w:footnote>
  <w:footnote w:type="continuationSeparator" w:id="0">
    <w:p w:rsidR="009A271F" w:rsidRDefault="009A27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BA1"/>
    <w:rsid w:val="000447C3"/>
    <w:rsid w:val="001B4EE3"/>
    <w:rsid w:val="003712E1"/>
    <w:rsid w:val="0057327D"/>
    <w:rsid w:val="007130C3"/>
    <w:rsid w:val="00934507"/>
    <w:rsid w:val="009A271F"/>
    <w:rsid w:val="00B667BA"/>
    <w:rsid w:val="00D00BA1"/>
    <w:rsid w:val="00E63F61"/>
    <w:rsid w:val="00FF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uzeileZchn">
    <w:name w:val="Fußzeile Zchn"/>
    <w:basedOn w:val="Absatz-Standardschriftart"/>
    <w:link w:val="Fuzeile"/>
    <w:uiPriority w:val="99"/>
    <w:qFormat/>
    <w:rsid w:val="003D3548"/>
    <w:rPr>
      <w:rFonts w:ascii="Calibri" w:eastAsia="Calibri" w:hAnsi="Calibri" w:cs="Times New Roman"/>
    </w:rPr>
  </w:style>
  <w:style w:type="character" w:customStyle="1" w:styleId="KopfzeileZchn">
    <w:name w:val="Kopfzeile Zchn"/>
    <w:basedOn w:val="Absatz-Standardschriftart"/>
    <w:link w:val="Kopfzeile"/>
    <w:uiPriority w:val="99"/>
    <w:qFormat/>
    <w:rsid w:val="003D3548"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C95E27"/>
    <w:rPr>
      <w:rFonts w:ascii="Tahoma" w:hAnsi="Tahoma" w:cs="Tahoma"/>
      <w:sz w:val="16"/>
      <w:szCs w:val="16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krper">
    <w:name w:val="Body Text"/>
    <w:basedOn w:val="Standard"/>
    <w:pPr>
      <w:spacing w:after="140"/>
    </w:p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"/>
    </w:rPr>
  </w:style>
  <w:style w:type="paragraph" w:styleId="Fuzeile">
    <w:name w:val="footer"/>
    <w:basedOn w:val="Standard"/>
    <w:link w:val="FuzeileZchn"/>
    <w:uiPriority w:val="99"/>
    <w:unhideWhenUsed/>
    <w:rsid w:val="003D354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paragraph" w:styleId="Kopfzeile">
    <w:name w:val="header"/>
    <w:basedOn w:val="Standard"/>
    <w:link w:val="KopfzeileZchn"/>
    <w:uiPriority w:val="99"/>
    <w:unhideWhenUsed/>
    <w:rsid w:val="003D3548"/>
    <w:pPr>
      <w:tabs>
        <w:tab w:val="center" w:pos="4536"/>
        <w:tab w:val="right" w:pos="9072"/>
      </w:tabs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C95E27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uzeileZchn">
    <w:name w:val="Fußzeile Zchn"/>
    <w:basedOn w:val="Absatz-Standardschriftart"/>
    <w:link w:val="Fuzeile"/>
    <w:uiPriority w:val="99"/>
    <w:qFormat/>
    <w:rsid w:val="003D3548"/>
    <w:rPr>
      <w:rFonts w:ascii="Calibri" w:eastAsia="Calibri" w:hAnsi="Calibri" w:cs="Times New Roman"/>
    </w:rPr>
  </w:style>
  <w:style w:type="character" w:customStyle="1" w:styleId="KopfzeileZchn">
    <w:name w:val="Kopfzeile Zchn"/>
    <w:basedOn w:val="Absatz-Standardschriftart"/>
    <w:link w:val="Kopfzeile"/>
    <w:uiPriority w:val="99"/>
    <w:qFormat/>
    <w:rsid w:val="003D3548"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C95E27"/>
    <w:rPr>
      <w:rFonts w:ascii="Tahoma" w:hAnsi="Tahoma" w:cs="Tahoma"/>
      <w:sz w:val="16"/>
      <w:szCs w:val="16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krper">
    <w:name w:val="Body Text"/>
    <w:basedOn w:val="Standard"/>
    <w:pPr>
      <w:spacing w:after="140"/>
    </w:p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"/>
    </w:rPr>
  </w:style>
  <w:style w:type="paragraph" w:styleId="Fuzeile">
    <w:name w:val="footer"/>
    <w:basedOn w:val="Standard"/>
    <w:link w:val="FuzeileZchn"/>
    <w:uiPriority w:val="99"/>
    <w:unhideWhenUsed/>
    <w:rsid w:val="003D354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paragraph" w:styleId="Kopfzeile">
    <w:name w:val="header"/>
    <w:basedOn w:val="Standard"/>
    <w:link w:val="KopfzeileZchn"/>
    <w:uiPriority w:val="99"/>
    <w:unhideWhenUsed/>
    <w:rsid w:val="003D3548"/>
    <w:pPr>
      <w:tabs>
        <w:tab w:val="center" w:pos="4536"/>
        <w:tab w:val="right" w:pos="9072"/>
      </w:tabs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C95E27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D58E6-FC5E-454C-A641-0EF892E53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 Detmold</dc:creator>
  <cp:lastModifiedBy>Fs Detmold</cp:lastModifiedBy>
  <cp:revision>3</cp:revision>
  <cp:lastPrinted>2020-02-04T14:22:00Z</cp:lastPrinted>
  <dcterms:created xsi:type="dcterms:W3CDTF">2020-02-04T14:25:00Z</dcterms:created>
  <dcterms:modified xsi:type="dcterms:W3CDTF">2020-02-28T15:09:00Z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